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4D82426B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4D82426B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pt" o:ole="">
            <v:imagedata r:id="rId6" o:title=""/>
          </v:shape>
          <o:OLEObject Type="Embed" ProgID="PBrush" ShapeID="_x0000_i1025" DrawAspect="Content" ObjectID="_1747548929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4DAEB6DF" w:rsidR="005E302E" w:rsidRPr="005E302E" w:rsidRDefault="00B1525C" w:rsidP="0002507C">
            <w:pPr>
              <w:rPr>
                <w:bCs/>
              </w:rPr>
            </w:pPr>
            <w:r>
              <w:rPr>
                <w:bCs/>
              </w:rPr>
              <w:t>25.</w:t>
            </w:r>
            <w:r w:rsidR="00057ACB">
              <w:rPr>
                <w:bCs/>
              </w:rPr>
              <w:t>05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52C40D35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213403">
              <w:rPr>
                <w:bCs/>
              </w:rPr>
              <w:t>318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5F8C9ADB" w14:textId="41EAF5D6" w:rsidR="00FF1C0F" w:rsidRPr="004B37FC" w:rsidRDefault="00FF1C0F" w:rsidP="00FF1C0F">
      <w:pPr>
        <w:tabs>
          <w:tab w:val="left" w:pos="6237"/>
        </w:tabs>
        <w:ind w:right="3118"/>
        <w:jc w:val="both"/>
        <w:rPr>
          <w:b/>
        </w:rPr>
      </w:pPr>
      <w:r w:rsidRPr="00CF1BF4">
        <w:rPr>
          <w:b/>
        </w:rPr>
        <w:t xml:space="preserve">Про надання дозволу на </w:t>
      </w:r>
      <w:r>
        <w:rPr>
          <w:b/>
        </w:rPr>
        <w:t xml:space="preserve">укладання </w:t>
      </w:r>
      <w:r w:rsidR="00E33D56">
        <w:rPr>
          <w:b/>
        </w:rPr>
        <w:t xml:space="preserve">та підписання </w:t>
      </w:r>
      <w:r>
        <w:rPr>
          <w:b/>
        </w:rPr>
        <w:t xml:space="preserve">договору </w:t>
      </w:r>
      <w:r w:rsidR="00E33D56">
        <w:rPr>
          <w:b/>
        </w:rPr>
        <w:t xml:space="preserve">щодо розподілу будинковолодіння між співвласниками громадянкою </w:t>
      </w:r>
      <w:r w:rsidR="00CD4881">
        <w:rPr>
          <w:b/>
          <w:bCs/>
          <w:color w:val="000000"/>
        </w:rPr>
        <w:t>***</w:t>
      </w:r>
      <w:r w:rsidR="00CD4881">
        <w:rPr>
          <w:b/>
          <w:bCs/>
          <w:color w:val="000000"/>
        </w:rPr>
        <w:t xml:space="preserve"> </w:t>
      </w:r>
      <w:r w:rsidR="00E33D56">
        <w:rPr>
          <w:b/>
        </w:rPr>
        <w:t xml:space="preserve">та </w:t>
      </w:r>
      <w:r w:rsidR="00CD4881">
        <w:rPr>
          <w:b/>
          <w:bCs/>
          <w:color w:val="000000"/>
        </w:rPr>
        <w:t>***</w:t>
      </w:r>
    </w:p>
    <w:p w14:paraId="301DA80A" w14:textId="77777777" w:rsidR="00FF1C0F" w:rsidRDefault="00FF1C0F" w:rsidP="00FF1C0F">
      <w:pPr>
        <w:ind w:firstLine="708"/>
        <w:jc w:val="both"/>
      </w:pPr>
    </w:p>
    <w:p w14:paraId="7CC4515C" w14:textId="1ED3CB55" w:rsidR="00FF1C0F" w:rsidRPr="00FF1C0F" w:rsidRDefault="00FF1C0F" w:rsidP="00FF1C0F">
      <w:pPr>
        <w:ind w:firstLine="708"/>
        <w:jc w:val="both"/>
        <w:rPr>
          <w:bCs/>
        </w:rPr>
      </w:pPr>
      <w:r w:rsidRPr="00E75CAC">
        <w:t xml:space="preserve">Розглянувши </w:t>
      </w:r>
      <w:r>
        <w:t>звернення</w:t>
      </w:r>
      <w:r w:rsidRPr="00E75CAC">
        <w:t xml:space="preserve"> громадян </w:t>
      </w:r>
      <w:r w:rsidR="00CD4881">
        <w:rPr>
          <w:b/>
          <w:bCs/>
          <w:color w:val="000000"/>
        </w:rPr>
        <w:t>***</w:t>
      </w:r>
      <w:r w:rsidR="00C601DC">
        <w:rPr>
          <w:bCs/>
        </w:rPr>
        <w:t xml:space="preserve">, </w:t>
      </w:r>
      <w:r w:rsidR="00CD4881">
        <w:rPr>
          <w:b/>
          <w:bCs/>
          <w:color w:val="000000"/>
        </w:rPr>
        <w:t>***</w:t>
      </w:r>
      <w:r w:rsidR="00CD4881">
        <w:rPr>
          <w:b/>
          <w:bCs/>
          <w:color w:val="000000"/>
        </w:rPr>
        <w:t xml:space="preserve"> </w:t>
      </w:r>
      <w:r>
        <w:t>р.н.,</w:t>
      </w:r>
      <w:r w:rsidR="009728F3">
        <w:t xml:space="preserve"> </w:t>
      </w:r>
      <w:r w:rsidR="00400E14">
        <w:t xml:space="preserve">та </w:t>
      </w:r>
      <w:r w:rsidR="00CD4881">
        <w:rPr>
          <w:b/>
          <w:bCs/>
          <w:color w:val="000000"/>
        </w:rPr>
        <w:t>***</w:t>
      </w:r>
      <w:r w:rsidR="00C601DC">
        <w:t xml:space="preserve">, </w:t>
      </w:r>
      <w:r w:rsidR="00CD4881">
        <w:rPr>
          <w:b/>
          <w:bCs/>
          <w:color w:val="000000"/>
        </w:rPr>
        <w:t>***</w:t>
      </w:r>
      <w:r w:rsidR="00CD4881">
        <w:rPr>
          <w:b/>
          <w:bCs/>
          <w:color w:val="000000"/>
        </w:rPr>
        <w:t xml:space="preserve"> </w:t>
      </w:r>
      <w:r w:rsidR="00843F5C">
        <w:t xml:space="preserve">р.н., </w:t>
      </w:r>
      <w:r w:rsidRPr="00E75CAC">
        <w:t xml:space="preserve">з проханням надати дозвіл на укладання </w:t>
      </w:r>
      <w:r w:rsidR="00C601DC">
        <w:t xml:space="preserve">та підписання договору щодо розподілу будинковолодіння за адресою: Київська область, </w:t>
      </w:r>
      <w:r w:rsidR="00400E14">
        <w:t xml:space="preserve">Бучанський район, м. Буча, вул. </w:t>
      </w:r>
      <w:r w:rsidR="00CD4881">
        <w:rPr>
          <w:b/>
          <w:bCs/>
          <w:color w:val="000000"/>
        </w:rPr>
        <w:t>***</w:t>
      </w:r>
      <w:r w:rsidR="00400E14">
        <w:t>. В</w:t>
      </w:r>
      <w:r w:rsidRPr="00C62CEF">
        <w:t xml:space="preserve">ласником </w:t>
      </w:r>
      <w:r w:rsidR="00400E14">
        <w:t xml:space="preserve">60/100 </w:t>
      </w:r>
      <w:r w:rsidR="003865EA">
        <w:t xml:space="preserve">часток цього будинку </w:t>
      </w:r>
      <w:r w:rsidRPr="00C62CEF">
        <w:t xml:space="preserve">є </w:t>
      </w:r>
      <w:r w:rsidR="00400E14">
        <w:t xml:space="preserve">громадянка </w:t>
      </w:r>
      <w:r w:rsidR="00CD4881">
        <w:rPr>
          <w:b/>
          <w:bCs/>
          <w:color w:val="000000"/>
        </w:rPr>
        <w:t>***</w:t>
      </w:r>
      <w:r w:rsidR="00400E14">
        <w:rPr>
          <w:bCs/>
        </w:rPr>
        <w:t xml:space="preserve">, а власником 40/100 </w:t>
      </w:r>
      <w:r w:rsidR="003865EA">
        <w:rPr>
          <w:bCs/>
        </w:rPr>
        <w:t xml:space="preserve">часток </w:t>
      </w:r>
      <w:r w:rsidR="00400E14">
        <w:rPr>
          <w:bCs/>
        </w:rPr>
        <w:t xml:space="preserve">є громадянка </w:t>
      </w:r>
      <w:r w:rsidR="00CD4881">
        <w:rPr>
          <w:b/>
          <w:bCs/>
          <w:color w:val="000000"/>
        </w:rPr>
        <w:t>***</w:t>
      </w:r>
      <w:r w:rsidR="00400E14">
        <w:rPr>
          <w:bCs/>
        </w:rPr>
        <w:t xml:space="preserve">, де зареєстровані та проживають малолітні діти: </w:t>
      </w:r>
      <w:r w:rsidR="00CD4881">
        <w:rPr>
          <w:b/>
          <w:bCs/>
          <w:color w:val="000000"/>
        </w:rPr>
        <w:t>***</w:t>
      </w:r>
      <w:r w:rsidR="00400E14">
        <w:rPr>
          <w:bCs/>
        </w:rPr>
        <w:t xml:space="preserve">, </w:t>
      </w:r>
      <w:r w:rsidR="00CD4881">
        <w:rPr>
          <w:b/>
          <w:bCs/>
          <w:color w:val="000000"/>
        </w:rPr>
        <w:t>***</w:t>
      </w:r>
      <w:r w:rsidR="00CD4881">
        <w:rPr>
          <w:b/>
          <w:bCs/>
          <w:color w:val="000000"/>
        </w:rPr>
        <w:t xml:space="preserve"> </w:t>
      </w:r>
      <w:r w:rsidR="00400E14">
        <w:rPr>
          <w:bCs/>
        </w:rPr>
        <w:t>р</w:t>
      </w:r>
      <w:r w:rsidR="009E25DC">
        <w:rPr>
          <w:bCs/>
        </w:rPr>
        <w:t>.н.</w:t>
      </w:r>
      <w:r w:rsidR="00400E14">
        <w:rPr>
          <w:bCs/>
        </w:rPr>
        <w:t xml:space="preserve">, та </w:t>
      </w:r>
      <w:r w:rsidR="00CD4881">
        <w:rPr>
          <w:b/>
          <w:bCs/>
          <w:color w:val="000000"/>
        </w:rPr>
        <w:t>***</w:t>
      </w:r>
      <w:r w:rsidR="00400E14">
        <w:rPr>
          <w:bCs/>
        </w:rPr>
        <w:t xml:space="preserve">, </w:t>
      </w:r>
      <w:r w:rsidR="00CD4881">
        <w:rPr>
          <w:b/>
          <w:bCs/>
          <w:color w:val="000000"/>
        </w:rPr>
        <w:t>***</w:t>
      </w:r>
      <w:r w:rsidR="00CD4881">
        <w:rPr>
          <w:b/>
          <w:bCs/>
          <w:color w:val="000000"/>
        </w:rPr>
        <w:t xml:space="preserve"> </w:t>
      </w:r>
      <w:r w:rsidR="00400E14">
        <w:rPr>
          <w:bCs/>
        </w:rPr>
        <w:t>р.н.</w:t>
      </w:r>
      <w:r w:rsidR="0083380E">
        <w:rPr>
          <w:bCs/>
        </w:rPr>
        <w:t xml:space="preserve"> </w:t>
      </w:r>
    </w:p>
    <w:p w14:paraId="12722C70" w14:textId="58404F9A" w:rsidR="00FF1C0F" w:rsidRPr="00CF1BF4" w:rsidRDefault="00FF1C0F" w:rsidP="00FF1C0F">
      <w:pPr>
        <w:ind w:firstLine="708"/>
        <w:jc w:val="both"/>
      </w:pPr>
      <w:r w:rsidRPr="00CF1BF4">
        <w:t>Відповідно до ст. 71 Цивільного кодексу України, ст. 18 Закону України «Про охорону дитинства», ст. 12 Закону України «Про основи соціального захисту бездомних громадян та безпритуль</w:t>
      </w:r>
      <w:r>
        <w:t xml:space="preserve">них дітей», керуючись пунктами </w:t>
      </w:r>
      <w:r w:rsidRPr="00CF1BF4">
        <w:t xml:space="preserve">66, 67 постанови Кабінету Міністрів України від 24.09.2008 № 866 «Питання діяльності органів опіки та піклування, пов′язаної із захистом прав дитини», враховуючи рекомендацію комісії з питань захисту прав дитини від </w:t>
      </w:r>
      <w:r w:rsidR="00B1525C">
        <w:t>22.05</w:t>
      </w:r>
      <w:r>
        <w:t>.2023</w:t>
      </w:r>
      <w:r w:rsidRPr="00CF1BF4">
        <w:t>, керуючись Законом України «Про місцеве самоврядування в Україні», виконавчий комітет Бучанської міської ради</w:t>
      </w:r>
    </w:p>
    <w:p w14:paraId="411F7B76" w14:textId="77777777" w:rsidR="00FF1C0F" w:rsidRPr="00CF1BF4" w:rsidRDefault="00FF1C0F" w:rsidP="00FF1C0F">
      <w:pPr>
        <w:jc w:val="both"/>
      </w:pPr>
    </w:p>
    <w:p w14:paraId="6FD02F3D" w14:textId="77777777" w:rsidR="00FF1C0F" w:rsidRDefault="00FF1C0F" w:rsidP="00FF1C0F">
      <w:pPr>
        <w:jc w:val="both"/>
        <w:rPr>
          <w:b/>
        </w:rPr>
      </w:pPr>
      <w:r w:rsidRPr="00CF1BF4">
        <w:rPr>
          <w:b/>
        </w:rPr>
        <w:t>ВИРІШИВ:</w:t>
      </w:r>
    </w:p>
    <w:p w14:paraId="20B11B0B" w14:textId="77777777" w:rsidR="00FF1C0F" w:rsidRDefault="00FF1C0F" w:rsidP="00FF1C0F">
      <w:pPr>
        <w:jc w:val="both"/>
        <w:rPr>
          <w:b/>
        </w:rPr>
      </w:pPr>
    </w:p>
    <w:p w14:paraId="5E93A667" w14:textId="4B01400B" w:rsidR="00B1525C" w:rsidRPr="00B1525C" w:rsidRDefault="00FF1C0F" w:rsidP="009E533E">
      <w:pPr>
        <w:pStyle w:val="a3"/>
        <w:numPr>
          <w:ilvl w:val="0"/>
          <w:numId w:val="6"/>
        </w:numPr>
        <w:ind w:left="0" w:firstLine="284"/>
        <w:jc w:val="both"/>
      </w:pPr>
      <w:r>
        <w:t>Надати дозвіл громадян</w:t>
      </w:r>
      <w:r w:rsidR="00446452">
        <w:t xml:space="preserve">ам </w:t>
      </w:r>
      <w:r w:rsidR="00CD4881">
        <w:rPr>
          <w:b/>
          <w:bCs/>
          <w:color w:val="000000"/>
        </w:rPr>
        <w:t>***</w:t>
      </w:r>
      <w:r w:rsidR="00F40CE5">
        <w:rPr>
          <w:bCs/>
        </w:rPr>
        <w:t xml:space="preserve">, </w:t>
      </w:r>
      <w:r w:rsidR="00CD4881">
        <w:rPr>
          <w:b/>
          <w:bCs/>
          <w:color w:val="000000"/>
        </w:rPr>
        <w:t>***</w:t>
      </w:r>
      <w:r w:rsidR="00CD4881">
        <w:rPr>
          <w:b/>
          <w:bCs/>
          <w:color w:val="000000"/>
        </w:rPr>
        <w:t xml:space="preserve"> </w:t>
      </w:r>
      <w:r w:rsidR="0083380E">
        <w:t>р.н.,</w:t>
      </w:r>
      <w:r w:rsidR="00F40CE5">
        <w:t xml:space="preserve"> та </w:t>
      </w:r>
      <w:r w:rsidR="00CD4881">
        <w:rPr>
          <w:b/>
          <w:bCs/>
          <w:color w:val="000000"/>
        </w:rPr>
        <w:t>***</w:t>
      </w:r>
      <w:r w:rsidR="00F40CE5">
        <w:t xml:space="preserve">, </w:t>
      </w:r>
      <w:r w:rsidR="00CD4881">
        <w:rPr>
          <w:b/>
          <w:bCs/>
          <w:color w:val="000000"/>
        </w:rPr>
        <w:t>***</w:t>
      </w:r>
      <w:r w:rsidR="00CD4881">
        <w:rPr>
          <w:b/>
          <w:bCs/>
          <w:color w:val="000000"/>
        </w:rPr>
        <w:t xml:space="preserve"> </w:t>
      </w:r>
      <w:r w:rsidR="00F40CE5">
        <w:t>р.н.</w:t>
      </w:r>
      <w:r w:rsidR="0083380E">
        <w:t xml:space="preserve"> </w:t>
      </w:r>
      <w:r w:rsidRPr="00CF1BF4">
        <w:t xml:space="preserve">на </w:t>
      </w:r>
      <w:r>
        <w:t xml:space="preserve">укладання </w:t>
      </w:r>
      <w:r w:rsidR="00F40CE5">
        <w:t xml:space="preserve">та підписання </w:t>
      </w:r>
      <w:r>
        <w:t>договору</w:t>
      </w:r>
      <w:r w:rsidR="008534A0">
        <w:t xml:space="preserve"> </w:t>
      </w:r>
      <w:r w:rsidR="00F40CE5">
        <w:t xml:space="preserve">розподілу будинковолодіння за адресою: Київська область, Бучанський район, м. Буча, вул. </w:t>
      </w:r>
      <w:r w:rsidR="00CD4881">
        <w:rPr>
          <w:b/>
          <w:bCs/>
          <w:color w:val="000000"/>
        </w:rPr>
        <w:t>***</w:t>
      </w:r>
      <w:r w:rsidR="00F40CE5">
        <w:t>, в</w:t>
      </w:r>
      <w:r w:rsidR="00F40CE5" w:rsidRPr="00C62CEF">
        <w:t xml:space="preserve">ласником </w:t>
      </w:r>
      <w:r w:rsidR="00F40CE5">
        <w:t xml:space="preserve">60/100 </w:t>
      </w:r>
      <w:r w:rsidR="003865EA">
        <w:t xml:space="preserve">часток якого </w:t>
      </w:r>
      <w:r w:rsidR="00F40CE5" w:rsidRPr="00C62CEF">
        <w:t xml:space="preserve">є </w:t>
      </w:r>
      <w:r w:rsidR="00F40CE5">
        <w:t xml:space="preserve">громадянка </w:t>
      </w:r>
      <w:r w:rsidR="00CD4881">
        <w:rPr>
          <w:b/>
          <w:bCs/>
          <w:color w:val="000000"/>
        </w:rPr>
        <w:t>***</w:t>
      </w:r>
      <w:r w:rsidR="00F40CE5">
        <w:rPr>
          <w:bCs/>
        </w:rPr>
        <w:t xml:space="preserve">, а власником 40/100 </w:t>
      </w:r>
      <w:r w:rsidR="003865EA">
        <w:rPr>
          <w:bCs/>
        </w:rPr>
        <w:t xml:space="preserve">часток </w:t>
      </w:r>
      <w:r w:rsidR="00F40CE5">
        <w:rPr>
          <w:bCs/>
        </w:rPr>
        <w:t xml:space="preserve">є громадянка </w:t>
      </w:r>
      <w:r w:rsidR="00CD4881">
        <w:rPr>
          <w:b/>
          <w:bCs/>
          <w:color w:val="000000"/>
        </w:rPr>
        <w:t>***</w:t>
      </w:r>
      <w:r w:rsidR="00F40CE5">
        <w:rPr>
          <w:bCs/>
        </w:rPr>
        <w:t xml:space="preserve">, де зареєстровані та проживають малолітні діти: </w:t>
      </w:r>
      <w:r w:rsidR="00CD4881">
        <w:rPr>
          <w:b/>
          <w:bCs/>
          <w:color w:val="000000"/>
        </w:rPr>
        <w:t>***</w:t>
      </w:r>
      <w:r w:rsidR="00F40CE5">
        <w:rPr>
          <w:bCs/>
        </w:rPr>
        <w:t xml:space="preserve">, </w:t>
      </w:r>
      <w:r w:rsidR="00CD4881">
        <w:rPr>
          <w:b/>
          <w:bCs/>
          <w:color w:val="000000"/>
        </w:rPr>
        <w:t>***</w:t>
      </w:r>
      <w:r w:rsidR="00CD4881">
        <w:rPr>
          <w:b/>
          <w:bCs/>
          <w:color w:val="000000"/>
        </w:rPr>
        <w:t xml:space="preserve"> </w:t>
      </w:r>
      <w:r w:rsidR="00F40CE5">
        <w:rPr>
          <w:bCs/>
        </w:rPr>
        <w:t>р</w:t>
      </w:r>
      <w:r w:rsidR="009E25DC">
        <w:rPr>
          <w:bCs/>
        </w:rPr>
        <w:t>.н.</w:t>
      </w:r>
      <w:r w:rsidR="00F40CE5">
        <w:rPr>
          <w:bCs/>
        </w:rPr>
        <w:t xml:space="preserve">, та </w:t>
      </w:r>
      <w:r w:rsidR="00CD4881">
        <w:rPr>
          <w:b/>
          <w:bCs/>
          <w:color w:val="000000"/>
        </w:rPr>
        <w:t>***</w:t>
      </w:r>
      <w:r w:rsidR="00F40CE5">
        <w:rPr>
          <w:bCs/>
        </w:rPr>
        <w:t xml:space="preserve">, </w:t>
      </w:r>
      <w:r w:rsidR="00CD4881">
        <w:rPr>
          <w:b/>
          <w:bCs/>
          <w:color w:val="000000"/>
        </w:rPr>
        <w:t>***</w:t>
      </w:r>
      <w:r w:rsidR="00CD4881">
        <w:rPr>
          <w:b/>
          <w:bCs/>
          <w:color w:val="000000"/>
        </w:rPr>
        <w:t xml:space="preserve"> </w:t>
      </w:r>
      <w:r w:rsidR="00F40CE5">
        <w:rPr>
          <w:bCs/>
        </w:rPr>
        <w:t>р.н.</w:t>
      </w:r>
    </w:p>
    <w:p w14:paraId="22463318" w14:textId="011D5D5F" w:rsidR="00FF1C0F" w:rsidRDefault="00FF1C0F" w:rsidP="00B1525C">
      <w:pPr>
        <w:pStyle w:val="a3"/>
        <w:ind w:left="284"/>
        <w:jc w:val="both"/>
      </w:pPr>
      <w:r w:rsidRPr="00CF1BF4">
        <w:t xml:space="preserve">Після укладання даної угоди право </w:t>
      </w:r>
      <w:r w:rsidR="00963838">
        <w:t>дитини</w:t>
      </w:r>
      <w:r w:rsidRPr="00CF1BF4">
        <w:t xml:space="preserve"> на житло не порушується.</w:t>
      </w:r>
    </w:p>
    <w:p w14:paraId="4E8BAA09" w14:textId="55B8B538" w:rsidR="00FF1C0F" w:rsidRDefault="00FF1C0F" w:rsidP="00AC075F">
      <w:pPr>
        <w:pStyle w:val="a3"/>
        <w:numPr>
          <w:ilvl w:val="0"/>
          <w:numId w:val="6"/>
        </w:numPr>
        <w:tabs>
          <w:tab w:val="left" w:pos="709"/>
        </w:tabs>
        <w:ind w:left="0" w:firstLine="284"/>
        <w:jc w:val="both"/>
      </w:pPr>
      <w:r>
        <w:t>Зобов’язати громадян</w:t>
      </w:r>
      <w:r w:rsidRPr="00CF1BF4">
        <w:t xml:space="preserve"> </w:t>
      </w:r>
      <w:r w:rsidR="00CD4881">
        <w:rPr>
          <w:b/>
          <w:bCs/>
          <w:color w:val="000000"/>
        </w:rPr>
        <w:t>***</w:t>
      </w:r>
      <w:r w:rsidR="00F40CE5">
        <w:rPr>
          <w:bCs/>
        </w:rPr>
        <w:t xml:space="preserve"> та </w:t>
      </w:r>
      <w:r w:rsidR="00CD4881">
        <w:rPr>
          <w:b/>
          <w:bCs/>
          <w:color w:val="000000"/>
        </w:rPr>
        <w:t>***</w:t>
      </w:r>
      <w:r w:rsidR="0083380E" w:rsidRPr="00CF1BF4">
        <w:t xml:space="preserve"> </w:t>
      </w:r>
      <w:r w:rsidRPr="00CF1BF4">
        <w:t xml:space="preserve">у тримісячний строк після прийняття даного рішення надати до </w:t>
      </w:r>
      <w:r>
        <w:t xml:space="preserve">відділу служби у справах дітей та сім’ї </w:t>
      </w:r>
      <w:r w:rsidRPr="00CF1BF4">
        <w:t xml:space="preserve">Центру </w:t>
      </w:r>
      <w:r>
        <w:t xml:space="preserve">соціальних служб </w:t>
      </w:r>
      <w:r w:rsidRPr="00CF1BF4">
        <w:t xml:space="preserve">Управління </w:t>
      </w:r>
      <w:r>
        <w:t>соціальної політики</w:t>
      </w:r>
      <w:r w:rsidRPr="00CF1BF4">
        <w:t xml:space="preserve"> Бучанської міської ради нотаріально завірену копію договору.</w:t>
      </w:r>
    </w:p>
    <w:p w14:paraId="5F070BA9" w14:textId="77777777" w:rsidR="00FF1C0F" w:rsidRPr="005E302E" w:rsidRDefault="00FF1C0F" w:rsidP="00FF1C0F">
      <w:pPr>
        <w:pStyle w:val="a3"/>
        <w:numPr>
          <w:ilvl w:val="0"/>
          <w:numId w:val="6"/>
        </w:numPr>
        <w:tabs>
          <w:tab w:val="left" w:pos="709"/>
        </w:tabs>
        <w:ind w:left="0" w:firstLine="284"/>
        <w:jc w:val="both"/>
      </w:pPr>
      <w:r w:rsidRPr="005E302E">
        <w:t>Контроль за виконанням даного рішення покласти на заступника</w:t>
      </w:r>
      <w:r w:rsidRPr="00FF1C0F">
        <w:rPr>
          <w:lang w:val="ru-RU"/>
        </w:rPr>
        <w:t xml:space="preserve"> </w:t>
      </w:r>
      <w:r>
        <w:t>міського голови Сергія Шепетька</w:t>
      </w:r>
      <w:r w:rsidRPr="005E302E">
        <w:t>.</w:t>
      </w:r>
    </w:p>
    <w:p w14:paraId="1DB31396" w14:textId="77777777" w:rsidR="005E302E" w:rsidRPr="00C435E0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27606F64" w14:textId="399E29FE" w:rsidR="00264149" w:rsidRDefault="00264149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03BDC6E0" w14:textId="22832B6F" w:rsidR="00264149" w:rsidRDefault="00264149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98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96"/>
        <w:gridCol w:w="4906"/>
      </w:tblGrid>
      <w:tr w:rsidR="00F639D1" w:rsidRPr="008E5381" w14:paraId="549D86DD" w14:textId="77777777" w:rsidTr="008512BF">
        <w:tc>
          <w:tcPr>
            <w:tcW w:w="4815" w:type="dxa"/>
          </w:tcPr>
          <w:p w14:paraId="3DC132E2" w14:textId="77777777" w:rsidR="00F639D1" w:rsidRPr="008E5381" w:rsidRDefault="00F639D1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824" w:type="dxa"/>
          </w:tcPr>
          <w:p w14:paraId="37C9D282" w14:textId="77777777" w:rsidR="00F639D1" w:rsidRPr="008E5381" w:rsidRDefault="00F639D1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Анатолій ФЕДОРУК</w:t>
            </w:r>
          </w:p>
        </w:tc>
      </w:tr>
    </w:tbl>
    <w:p w14:paraId="1D2613AC" w14:textId="03DD638B" w:rsidR="00F639D1" w:rsidRDefault="00F639D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  <w:r>
        <w:rPr>
          <w:bCs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4F796D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564CD4E" w14:textId="77777777" w:rsidR="00B1525C" w:rsidRDefault="00B1525C" w:rsidP="00B1525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25.05.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4F796D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3160F9B" w14:textId="77777777" w:rsidR="00B1525C" w:rsidRDefault="00B1525C" w:rsidP="00B1525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25.05.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4E3C32D3" w14:textId="77777777" w:rsidTr="004F796D">
        <w:trPr>
          <w:trHeight w:val="1447"/>
          <w:jc w:val="center"/>
        </w:trPr>
        <w:tc>
          <w:tcPr>
            <w:tcW w:w="4390" w:type="dxa"/>
          </w:tcPr>
          <w:p w14:paraId="2C66DAC6" w14:textId="77777777" w:rsidR="005B4D61" w:rsidRPr="00CD03B4" w:rsidRDefault="005B4D61" w:rsidP="005B4D6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3C1824AE" w14:textId="00E3A7BD" w:rsidR="005B4D61" w:rsidRPr="003619DF" w:rsidRDefault="005B4D61" w:rsidP="005B4D6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67B5D6E3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1141645" w14:textId="3F6D85E1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AA7270B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FD02606" w14:textId="77777777" w:rsidR="00B1525C" w:rsidRDefault="00B1525C" w:rsidP="00B1525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25.05.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6CF03A8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6A7140D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96E3022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2B8FFDA" w14:textId="4601AD9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5B4D61" w14:paraId="62700FE0" w14:textId="77777777" w:rsidTr="004F796D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E3BE748" w14:textId="77777777" w:rsidR="00B1525C" w:rsidRDefault="00B1525C" w:rsidP="00B1525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25.05.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4F796D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FFC02FC" w14:textId="77777777" w:rsidR="00B1525C" w:rsidRDefault="00B1525C" w:rsidP="00B1525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25.05.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4F796D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12D5F55" w14:textId="77777777" w:rsidR="00B1525C" w:rsidRDefault="00B1525C" w:rsidP="00B1525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25.05.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27A99774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2A1D0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0437311">
    <w:abstractNumId w:val="5"/>
  </w:num>
  <w:num w:numId="2" w16cid:durableId="504593848">
    <w:abstractNumId w:val="4"/>
  </w:num>
  <w:num w:numId="3" w16cid:durableId="630283152">
    <w:abstractNumId w:val="9"/>
  </w:num>
  <w:num w:numId="4" w16cid:durableId="1027953182">
    <w:abstractNumId w:val="6"/>
  </w:num>
  <w:num w:numId="5" w16cid:durableId="956836519">
    <w:abstractNumId w:val="3"/>
  </w:num>
  <w:num w:numId="6" w16cid:durableId="425808483">
    <w:abstractNumId w:val="7"/>
  </w:num>
  <w:num w:numId="7" w16cid:durableId="117185050">
    <w:abstractNumId w:val="0"/>
  </w:num>
  <w:num w:numId="8" w16cid:durableId="1626504063">
    <w:abstractNumId w:val="2"/>
  </w:num>
  <w:num w:numId="9" w16cid:durableId="270011644">
    <w:abstractNumId w:val="1"/>
  </w:num>
  <w:num w:numId="10" w16cid:durableId="201425528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394E"/>
    <w:rsid w:val="00005B8F"/>
    <w:rsid w:val="0002507C"/>
    <w:rsid w:val="000311B0"/>
    <w:rsid w:val="00031426"/>
    <w:rsid w:val="0004064B"/>
    <w:rsid w:val="00053031"/>
    <w:rsid w:val="00057288"/>
    <w:rsid w:val="00057ACB"/>
    <w:rsid w:val="00091C2B"/>
    <w:rsid w:val="00095BD8"/>
    <w:rsid w:val="000D3653"/>
    <w:rsid w:val="000F532B"/>
    <w:rsid w:val="001107B4"/>
    <w:rsid w:val="001743CD"/>
    <w:rsid w:val="001A40CD"/>
    <w:rsid w:val="001A6911"/>
    <w:rsid w:val="001B1F06"/>
    <w:rsid w:val="001B394E"/>
    <w:rsid w:val="00207EDA"/>
    <w:rsid w:val="00213403"/>
    <w:rsid w:val="00224311"/>
    <w:rsid w:val="00232F03"/>
    <w:rsid w:val="002506D7"/>
    <w:rsid w:val="00264149"/>
    <w:rsid w:val="002900E4"/>
    <w:rsid w:val="002A1D02"/>
    <w:rsid w:val="002A4CC6"/>
    <w:rsid w:val="002D34E8"/>
    <w:rsid w:val="002D3BC5"/>
    <w:rsid w:val="00325ABA"/>
    <w:rsid w:val="00332DD5"/>
    <w:rsid w:val="003748A8"/>
    <w:rsid w:val="00375497"/>
    <w:rsid w:val="00381601"/>
    <w:rsid w:val="003865EA"/>
    <w:rsid w:val="00393853"/>
    <w:rsid w:val="003C27B4"/>
    <w:rsid w:val="003C63E9"/>
    <w:rsid w:val="003D7375"/>
    <w:rsid w:val="003E1AEE"/>
    <w:rsid w:val="003F5900"/>
    <w:rsid w:val="00400E14"/>
    <w:rsid w:val="00431A46"/>
    <w:rsid w:val="00431B02"/>
    <w:rsid w:val="00446452"/>
    <w:rsid w:val="00470B54"/>
    <w:rsid w:val="0047199F"/>
    <w:rsid w:val="00485925"/>
    <w:rsid w:val="004D54D1"/>
    <w:rsid w:val="004D6836"/>
    <w:rsid w:val="004E07F1"/>
    <w:rsid w:val="004F796D"/>
    <w:rsid w:val="005029F7"/>
    <w:rsid w:val="0059149E"/>
    <w:rsid w:val="005B394C"/>
    <w:rsid w:val="005B4D61"/>
    <w:rsid w:val="005B5756"/>
    <w:rsid w:val="005E0646"/>
    <w:rsid w:val="005E302E"/>
    <w:rsid w:val="00644287"/>
    <w:rsid w:val="006C1089"/>
    <w:rsid w:val="00705FA7"/>
    <w:rsid w:val="00712512"/>
    <w:rsid w:val="00712A49"/>
    <w:rsid w:val="00724BCF"/>
    <w:rsid w:val="00726515"/>
    <w:rsid w:val="0073308D"/>
    <w:rsid w:val="007454A8"/>
    <w:rsid w:val="0079489D"/>
    <w:rsid w:val="007B67D1"/>
    <w:rsid w:val="00815D99"/>
    <w:rsid w:val="0083380E"/>
    <w:rsid w:val="0084160F"/>
    <w:rsid w:val="00843F5C"/>
    <w:rsid w:val="008534A0"/>
    <w:rsid w:val="0086758A"/>
    <w:rsid w:val="008A7E2A"/>
    <w:rsid w:val="008B61B8"/>
    <w:rsid w:val="008C35EA"/>
    <w:rsid w:val="008E5381"/>
    <w:rsid w:val="009216D9"/>
    <w:rsid w:val="009232E0"/>
    <w:rsid w:val="009250E8"/>
    <w:rsid w:val="00926ECE"/>
    <w:rsid w:val="0093257A"/>
    <w:rsid w:val="0093741E"/>
    <w:rsid w:val="00937749"/>
    <w:rsid w:val="00963838"/>
    <w:rsid w:val="009728F3"/>
    <w:rsid w:val="009923DA"/>
    <w:rsid w:val="009D7F32"/>
    <w:rsid w:val="009E25DC"/>
    <w:rsid w:val="009E533E"/>
    <w:rsid w:val="00A057DE"/>
    <w:rsid w:val="00A22007"/>
    <w:rsid w:val="00A33C3A"/>
    <w:rsid w:val="00A63874"/>
    <w:rsid w:val="00AE3B4D"/>
    <w:rsid w:val="00B1525C"/>
    <w:rsid w:val="00B226EE"/>
    <w:rsid w:val="00B72506"/>
    <w:rsid w:val="00B7329F"/>
    <w:rsid w:val="00B938B8"/>
    <w:rsid w:val="00B95B9E"/>
    <w:rsid w:val="00BF0373"/>
    <w:rsid w:val="00C435E0"/>
    <w:rsid w:val="00C50D1D"/>
    <w:rsid w:val="00C601DC"/>
    <w:rsid w:val="00C62CEF"/>
    <w:rsid w:val="00CB17A1"/>
    <w:rsid w:val="00CC48C5"/>
    <w:rsid w:val="00CD4881"/>
    <w:rsid w:val="00D20293"/>
    <w:rsid w:val="00D25DAB"/>
    <w:rsid w:val="00D44CF2"/>
    <w:rsid w:val="00D5668F"/>
    <w:rsid w:val="00D61582"/>
    <w:rsid w:val="00D909A5"/>
    <w:rsid w:val="00DF6C79"/>
    <w:rsid w:val="00E266ED"/>
    <w:rsid w:val="00E33D56"/>
    <w:rsid w:val="00E341E7"/>
    <w:rsid w:val="00E551AF"/>
    <w:rsid w:val="00E636EF"/>
    <w:rsid w:val="00E75CAC"/>
    <w:rsid w:val="00F21260"/>
    <w:rsid w:val="00F34094"/>
    <w:rsid w:val="00F40CE5"/>
    <w:rsid w:val="00F509B2"/>
    <w:rsid w:val="00F639D1"/>
    <w:rsid w:val="00FD7852"/>
    <w:rsid w:val="00FF1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2C04A635-F547-40E7-A4C4-BA5389076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5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85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4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9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D6651D-99F8-4CEF-90F9-5EF3A4912B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1229</TotalTime>
  <Pages>2</Pages>
  <Words>1690</Words>
  <Characters>964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28</cp:revision>
  <cp:lastPrinted>2023-05-31T06:49:00Z</cp:lastPrinted>
  <dcterms:created xsi:type="dcterms:W3CDTF">2023-04-18T07:16:00Z</dcterms:created>
  <dcterms:modified xsi:type="dcterms:W3CDTF">2023-06-06T06:29:00Z</dcterms:modified>
</cp:coreProperties>
</file>