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CD" w:rsidRPr="007568E7" w:rsidRDefault="006829CD" w:rsidP="006829CD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32" name="Рисунок 3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9CD" w:rsidRDefault="006829CD" w:rsidP="006829CD">
      <w:pPr>
        <w:jc w:val="center"/>
        <w:rPr>
          <w:b/>
          <w:bCs/>
          <w:shadow/>
          <w:sz w:val="20"/>
        </w:rPr>
      </w:pPr>
    </w:p>
    <w:p w:rsidR="006829CD" w:rsidRPr="007B068E" w:rsidRDefault="006829CD" w:rsidP="006829CD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6829CD" w:rsidRPr="00F62F18" w:rsidRDefault="006829CD" w:rsidP="006829CD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62F18">
        <w:rPr>
          <w:rFonts w:ascii="Times New Roman" w:hAnsi="Times New Roman" w:cs="Times New Roman"/>
          <w:i/>
          <w:sz w:val="22"/>
          <w:szCs w:val="22"/>
        </w:rPr>
        <w:t>КИЇВСЬКОЇ ОБЛАСТІ</w:t>
      </w:r>
    </w:p>
    <w:p w:rsidR="006829CD" w:rsidRPr="00DB6870" w:rsidRDefault="006829CD" w:rsidP="006829C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829CD" w:rsidRPr="00DB6870" w:rsidRDefault="006829CD" w:rsidP="006829CD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829CD" w:rsidRDefault="006829CD" w:rsidP="006829CD">
      <w:pPr>
        <w:jc w:val="both"/>
        <w:rPr>
          <w:shadow/>
        </w:rPr>
      </w:pPr>
    </w:p>
    <w:p w:rsidR="006829CD" w:rsidRDefault="006829CD" w:rsidP="006829CD">
      <w:pPr>
        <w:rPr>
          <w:b/>
          <w:bCs/>
        </w:rPr>
      </w:pPr>
      <w:r>
        <w:rPr>
          <w:b/>
          <w:bCs/>
          <w:u w:val="single"/>
          <w:lang w:val="ru-RU"/>
        </w:rPr>
        <w:t xml:space="preserve">18 </w:t>
      </w:r>
      <w:r w:rsidRPr="0010357C"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квітня  2017 року</w:t>
      </w:r>
      <w:r>
        <w:rPr>
          <w:b/>
          <w:bCs/>
        </w:rPr>
        <w:t xml:space="preserve">                                                                                                № 182</w:t>
      </w:r>
    </w:p>
    <w:p w:rsidR="006829CD" w:rsidRDefault="006829CD" w:rsidP="006829CD">
      <w:pPr>
        <w:rPr>
          <w:b/>
          <w:bCs/>
        </w:rPr>
      </w:pPr>
      <w:r>
        <w:rPr>
          <w:b/>
          <w:bCs/>
        </w:rPr>
        <w:t>Про охорону зелених насаджень</w:t>
      </w:r>
    </w:p>
    <w:p w:rsidR="006829CD" w:rsidRDefault="006829CD" w:rsidP="006829CD">
      <w:pPr>
        <w:rPr>
          <w:b/>
          <w:bCs/>
        </w:rPr>
      </w:pPr>
      <w:r>
        <w:rPr>
          <w:b/>
          <w:bCs/>
        </w:rPr>
        <w:t>і торфовищ від пожеж у 2017 році</w:t>
      </w:r>
    </w:p>
    <w:p w:rsidR="006829CD" w:rsidRPr="009C6A31" w:rsidRDefault="006829CD" w:rsidP="006829CD">
      <w:pPr>
        <w:ind w:left="540"/>
        <w:rPr>
          <w:bCs/>
        </w:rPr>
      </w:pPr>
    </w:p>
    <w:p w:rsidR="006829CD" w:rsidRPr="009C6A31" w:rsidRDefault="006829CD" w:rsidP="006829CD">
      <w:pPr>
        <w:ind w:left="540"/>
        <w:jc w:val="both"/>
        <w:rPr>
          <w:bCs/>
        </w:rPr>
      </w:pPr>
      <w:r w:rsidRPr="009C6A31">
        <w:rPr>
          <w:bCs/>
        </w:rPr>
        <w:t xml:space="preserve">               З метою охорони зелених насаджень і торфовищ від пожеж, на підставі Кодексу цивільного захисту України», керуючись Законом України «Про місцеве самоврядування в Україні», виконавчий комітет Бучанської міської ради </w:t>
      </w:r>
    </w:p>
    <w:p w:rsidR="006829CD" w:rsidRPr="009C6A31" w:rsidRDefault="006829CD" w:rsidP="006829CD">
      <w:pPr>
        <w:jc w:val="both"/>
        <w:rPr>
          <w:bCs/>
        </w:rPr>
      </w:pPr>
    </w:p>
    <w:p w:rsidR="006829CD" w:rsidRPr="009C6A31" w:rsidRDefault="006829CD" w:rsidP="006829CD">
      <w:pPr>
        <w:ind w:left="540"/>
        <w:jc w:val="both"/>
        <w:rPr>
          <w:b/>
          <w:bCs/>
        </w:rPr>
      </w:pPr>
      <w:r w:rsidRPr="009C6A31">
        <w:rPr>
          <w:b/>
          <w:bCs/>
        </w:rPr>
        <w:t>ВИРІШИВ:</w:t>
      </w:r>
    </w:p>
    <w:p w:rsidR="006829CD" w:rsidRPr="009C6A31" w:rsidRDefault="006829CD" w:rsidP="006829CD">
      <w:pPr>
        <w:ind w:left="540"/>
        <w:jc w:val="both"/>
        <w:rPr>
          <w:b/>
          <w:bCs/>
        </w:rPr>
      </w:pP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 xml:space="preserve">Вважати </w:t>
      </w:r>
      <w:proofErr w:type="spellStart"/>
      <w:r w:rsidRPr="009C6A31">
        <w:rPr>
          <w:bCs/>
        </w:rPr>
        <w:t>пожежонебезпечним</w:t>
      </w:r>
      <w:proofErr w:type="spellEnd"/>
      <w:r w:rsidRPr="009C6A31">
        <w:rPr>
          <w:bCs/>
        </w:rPr>
        <w:t xml:space="preserve"> періодом у зонах зелених насаджень та місцях залягання торфу  на території міста Буча  з 20 квітня по 30 листопада 201</w:t>
      </w:r>
      <w:r w:rsidRPr="009C6A31">
        <w:rPr>
          <w:bCs/>
          <w:lang w:val="ru-RU"/>
        </w:rPr>
        <w:t>7</w:t>
      </w:r>
      <w:r w:rsidRPr="009C6A31">
        <w:rPr>
          <w:bCs/>
        </w:rPr>
        <w:t xml:space="preserve"> року.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 xml:space="preserve">Для оперативного реагування щодо проведення протипожежних заходів у зонах зелених насаджень і торфовищ міста Буча, на визначений період, створити тимчасову комісію (додаток 1). 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>Виконавчому комітету Бучанської міської ради забезпечити:</w:t>
      </w:r>
    </w:p>
    <w:p w:rsidR="006829CD" w:rsidRPr="009C6A31" w:rsidRDefault="006829CD" w:rsidP="006829CD">
      <w:pPr>
        <w:numPr>
          <w:ilvl w:val="1"/>
          <w:numId w:val="2"/>
        </w:numPr>
        <w:jc w:val="both"/>
        <w:rPr>
          <w:bCs/>
        </w:rPr>
      </w:pPr>
      <w:r w:rsidRPr="009C6A31">
        <w:rPr>
          <w:bCs/>
        </w:rPr>
        <w:t xml:space="preserve">Організацію розробки і здійснення </w:t>
      </w:r>
      <w:proofErr w:type="spellStart"/>
      <w:r w:rsidRPr="009C6A31">
        <w:rPr>
          <w:bCs/>
        </w:rPr>
        <w:t>КП</w:t>
      </w:r>
      <w:proofErr w:type="spellEnd"/>
      <w:r w:rsidRPr="009C6A31">
        <w:rPr>
          <w:bCs/>
        </w:rPr>
        <w:t xml:space="preserve"> «</w:t>
      </w:r>
      <w:proofErr w:type="spellStart"/>
      <w:r w:rsidRPr="009C6A31">
        <w:rPr>
          <w:bCs/>
        </w:rPr>
        <w:t>Бучанське</w:t>
      </w:r>
      <w:proofErr w:type="spellEnd"/>
      <w:r w:rsidRPr="009C6A31">
        <w:rPr>
          <w:bCs/>
        </w:rPr>
        <w:t xml:space="preserve"> УЖКГ» заходів профілактики та протипожежної безпеки у зонах зелених насаджень.</w:t>
      </w:r>
    </w:p>
    <w:p w:rsidR="006829CD" w:rsidRPr="009C6A31" w:rsidRDefault="006829CD" w:rsidP="006829CD">
      <w:pPr>
        <w:numPr>
          <w:ilvl w:val="1"/>
          <w:numId w:val="2"/>
        </w:numPr>
        <w:jc w:val="both"/>
        <w:rPr>
          <w:bCs/>
        </w:rPr>
      </w:pPr>
      <w:r w:rsidRPr="009C6A31">
        <w:rPr>
          <w:bCs/>
        </w:rPr>
        <w:t xml:space="preserve">Залучення (в разі необхідності) до гасіння пожеж зелених насаджень і торфовищ  </w:t>
      </w:r>
    </w:p>
    <w:p w:rsidR="006829CD" w:rsidRPr="009C6A31" w:rsidRDefault="006829CD" w:rsidP="006829CD">
      <w:pPr>
        <w:ind w:left="540"/>
        <w:jc w:val="both"/>
        <w:rPr>
          <w:bCs/>
        </w:rPr>
      </w:pPr>
      <w:r w:rsidRPr="009C6A31">
        <w:rPr>
          <w:bCs/>
        </w:rPr>
        <w:t xml:space="preserve">      спецпідрозділу протипожежної техніки Бучанської ДПРЧ-35, транспортних засобів  </w:t>
      </w:r>
    </w:p>
    <w:p w:rsidR="006829CD" w:rsidRPr="009C6A31" w:rsidRDefault="006829CD" w:rsidP="006829CD">
      <w:pPr>
        <w:ind w:left="540"/>
        <w:jc w:val="both"/>
        <w:rPr>
          <w:bCs/>
        </w:rPr>
      </w:pPr>
      <w:r w:rsidRPr="009C6A31">
        <w:rPr>
          <w:bCs/>
        </w:rPr>
        <w:t xml:space="preserve">      підприємств, установ та організацій.</w:t>
      </w:r>
    </w:p>
    <w:p w:rsidR="006829CD" w:rsidRPr="009C6A31" w:rsidRDefault="006829CD" w:rsidP="006829CD">
      <w:pPr>
        <w:numPr>
          <w:ilvl w:val="1"/>
          <w:numId w:val="2"/>
        </w:numPr>
        <w:jc w:val="both"/>
        <w:rPr>
          <w:bCs/>
        </w:rPr>
      </w:pPr>
      <w:r w:rsidRPr="009C6A31">
        <w:rPr>
          <w:bCs/>
        </w:rPr>
        <w:t>Харчування осіб, залучених до гасіння пожеж (у разі, коли гасіння триває більше 3-х годин).</w:t>
      </w:r>
    </w:p>
    <w:p w:rsidR="006829CD" w:rsidRPr="009C6A31" w:rsidRDefault="006829CD" w:rsidP="006829CD">
      <w:pPr>
        <w:numPr>
          <w:ilvl w:val="1"/>
          <w:numId w:val="2"/>
        </w:numPr>
        <w:jc w:val="both"/>
        <w:rPr>
          <w:bCs/>
        </w:rPr>
      </w:pPr>
      <w:r w:rsidRPr="009C6A31">
        <w:rPr>
          <w:bCs/>
        </w:rPr>
        <w:t>Посилити інформаційну роботу щодо</w:t>
      </w:r>
      <w:r w:rsidRPr="009C6A31">
        <w:rPr>
          <w:bCs/>
          <w:color w:val="FF0000"/>
        </w:rPr>
        <w:t xml:space="preserve"> </w:t>
      </w:r>
      <w:r w:rsidRPr="009C6A31">
        <w:rPr>
          <w:bCs/>
        </w:rPr>
        <w:t>висвітлення правил протипожежної безпеки, проблем збереження зелених насаджень і торфовищ через засоби масової інформації.</w:t>
      </w:r>
    </w:p>
    <w:p w:rsidR="006829CD" w:rsidRPr="009C6A31" w:rsidRDefault="006829CD" w:rsidP="006829CD">
      <w:pPr>
        <w:numPr>
          <w:ilvl w:val="1"/>
          <w:numId w:val="2"/>
        </w:numPr>
        <w:jc w:val="both"/>
        <w:rPr>
          <w:bCs/>
        </w:rPr>
      </w:pPr>
      <w:r w:rsidRPr="009C6A31">
        <w:rPr>
          <w:bCs/>
        </w:rPr>
        <w:t>Координацію заходів, спрямованих на охорону зелених насаджень і торфовищ від пожеж, у межах міста</w:t>
      </w:r>
      <w:r w:rsidRPr="009C6A31">
        <w:rPr>
          <w:bCs/>
          <w:lang w:val="ru-RU"/>
        </w:rPr>
        <w:t>.</w:t>
      </w:r>
    </w:p>
    <w:p w:rsidR="006829CD" w:rsidRPr="009C6A31" w:rsidRDefault="006829CD" w:rsidP="006829CD">
      <w:pPr>
        <w:numPr>
          <w:ilvl w:val="0"/>
          <w:numId w:val="1"/>
        </w:numPr>
        <w:tabs>
          <w:tab w:val="left" w:pos="1620"/>
        </w:tabs>
        <w:jc w:val="both"/>
        <w:rPr>
          <w:bCs/>
        </w:rPr>
      </w:pPr>
      <w:proofErr w:type="spellStart"/>
      <w:r w:rsidRPr="009C6A31">
        <w:rPr>
          <w:bCs/>
        </w:rPr>
        <w:t>Зобов</w:t>
      </w:r>
      <w:proofErr w:type="spellEnd"/>
      <w:r w:rsidRPr="009C6A31">
        <w:rPr>
          <w:bCs/>
          <w:lang w:val="en-US"/>
        </w:rPr>
        <w:t>’</w:t>
      </w:r>
      <w:proofErr w:type="spellStart"/>
      <w:r w:rsidRPr="009C6A31">
        <w:rPr>
          <w:bCs/>
        </w:rPr>
        <w:t>язати</w:t>
      </w:r>
      <w:proofErr w:type="spellEnd"/>
      <w:r w:rsidRPr="009C6A31">
        <w:rPr>
          <w:bCs/>
        </w:rPr>
        <w:t xml:space="preserve"> </w:t>
      </w:r>
      <w:proofErr w:type="spellStart"/>
      <w:r w:rsidRPr="009C6A31">
        <w:rPr>
          <w:bCs/>
        </w:rPr>
        <w:t>КП</w:t>
      </w:r>
      <w:proofErr w:type="spellEnd"/>
      <w:r w:rsidRPr="009C6A31">
        <w:rPr>
          <w:bCs/>
        </w:rPr>
        <w:t xml:space="preserve"> «</w:t>
      </w:r>
      <w:proofErr w:type="spellStart"/>
      <w:r w:rsidRPr="009C6A31">
        <w:rPr>
          <w:bCs/>
        </w:rPr>
        <w:t>Бучанське</w:t>
      </w:r>
      <w:proofErr w:type="spellEnd"/>
      <w:r w:rsidRPr="009C6A31">
        <w:rPr>
          <w:bCs/>
        </w:rPr>
        <w:t xml:space="preserve"> УЖКГ»:</w:t>
      </w:r>
    </w:p>
    <w:p w:rsidR="006829CD" w:rsidRPr="009C6A31" w:rsidRDefault="006829CD" w:rsidP="006829CD">
      <w:pPr>
        <w:numPr>
          <w:ilvl w:val="1"/>
          <w:numId w:val="3"/>
        </w:numPr>
        <w:jc w:val="both"/>
        <w:rPr>
          <w:bCs/>
        </w:rPr>
      </w:pPr>
      <w:r w:rsidRPr="009C6A31">
        <w:rPr>
          <w:bCs/>
        </w:rPr>
        <w:t>Закрити всі непланові дороги, які проходять через масиви зелених насаджень і торф</w:t>
      </w:r>
      <w:r w:rsidRPr="009C6A31">
        <w:rPr>
          <w:bCs/>
          <w:lang w:val="ru-RU"/>
        </w:rPr>
        <w:t>’</w:t>
      </w:r>
      <w:proofErr w:type="spellStart"/>
      <w:r w:rsidRPr="009C6A31">
        <w:rPr>
          <w:bCs/>
        </w:rPr>
        <w:t>яно-болотяні</w:t>
      </w:r>
      <w:proofErr w:type="spellEnd"/>
      <w:r w:rsidRPr="009C6A31">
        <w:rPr>
          <w:bCs/>
        </w:rPr>
        <w:t xml:space="preserve"> території, шляхом встановлення шлагбаумів та облаштування земляних траншей, а за використанням планових – встановити нагляд.</w:t>
      </w:r>
    </w:p>
    <w:p w:rsidR="006829CD" w:rsidRPr="009C6A31" w:rsidRDefault="006829CD" w:rsidP="006829CD">
      <w:pPr>
        <w:numPr>
          <w:ilvl w:val="1"/>
          <w:numId w:val="3"/>
        </w:numPr>
        <w:jc w:val="both"/>
        <w:rPr>
          <w:bCs/>
        </w:rPr>
      </w:pPr>
      <w:r w:rsidRPr="009C6A31">
        <w:rPr>
          <w:bCs/>
        </w:rPr>
        <w:t>В</w:t>
      </w:r>
      <w:r w:rsidRPr="009C6A31">
        <w:rPr>
          <w:bCs/>
          <w:lang w:val="ru-RU"/>
        </w:rPr>
        <w:t>’</w:t>
      </w:r>
      <w:proofErr w:type="spellStart"/>
      <w:r w:rsidRPr="009C6A31">
        <w:rPr>
          <w:bCs/>
        </w:rPr>
        <w:t>їзд</w:t>
      </w:r>
      <w:proofErr w:type="spellEnd"/>
      <w:r w:rsidRPr="009C6A31">
        <w:rPr>
          <w:bCs/>
        </w:rPr>
        <w:t xml:space="preserve"> автотранспорту до зон зелених насаджень дозволити тільки у відведені місця відпочинку.</w:t>
      </w:r>
    </w:p>
    <w:p w:rsidR="006829CD" w:rsidRPr="009C6A31" w:rsidRDefault="006829CD" w:rsidP="006829CD">
      <w:pPr>
        <w:numPr>
          <w:ilvl w:val="1"/>
          <w:numId w:val="3"/>
        </w:numPr>
        <w:jc w:val="both"/>
        <w:rPr>
          <w:bCs/>
        </w:rPr>
      </w:pPr>
      <w:r w:rsidRPr="009C6A31">
        <w:rPr>
          <w:bCs/>
        </w:rPr>
        <w:t>Привести у робочий стан протипожежну техніку та інвентар.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>Керівникам підприємств, установ і організацій міста провести відповідну роботу у своїх колективах щодо дотримання протипожежних і санітарних норм поведінки в місцях відпочинку населення.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proofErr w:type="spellStart"/>
      <w:r w:rsidRPr="009C6A31">
        <w:rPr>
          <w:bCs/>
        </w:rPr>
        <w:lastRenderedPageBreak/>
        <w:t>Бучанському</w:t>
      </w:r>
      <w:proofErr w:type="spellEnd"/>
      <w:r w:rsidRPr="009C6A31">
        <w:rPr>
          <w:bCs/>
        </w:rPr>
        <w:t xml:space="preserve"> відділу поліції ГУ НП України в Київській області, в </w:t>
      </w:r>
      <w:proofErr w:type="spellStart"/>
      <w:r w:rsidRPr="009C6A31">
        <w:rPr>
          <w:bCs/>
        </w:rPr>
        <w:t>пожежонебезпечний</w:t>
      </w:r>
      <w:proofErr w:type="spellEnd"/>
      <w:r w:rsidRPr="009C6A31">
        <w:rPr>
          <w:bCs/>
        </w:rPr>
        <w:t xml:space="preserve"> період (за вимогою керівництва пожежної охорони міста),  виділяти працівників міліції для патрулювання в зонах відпочинку населення.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proofErr w:type="spellStart"/>
      <w:r w:rsidRPr="009C6A31">
        <w:rPr>
          <w:bCs/>
        </w:rPr>
        <w:t>Зобов</w:t>
      </w:r>
      <w:proofErr w:type="spellEnd"/>
      <w:r w:rsidRPr="009C6A31">
        <w:rPr>
          <w:bCs/>
          <w:lang w:val="ru-RU"/>
        </w:rPr>
        <w:t>’</w:t>
      </w:r>
      <w:proofErr w:type="spellStart"/>
      <w:r w:rsidRPr="009C6A31">
        <w:rPr>
          <w:bCs/>
        </w:rPr>
        <w:t>язати</w:t>
      </w:r>
      <w:proofErr w:type="spellEnd"/>
      <w:r w:rsidRPr="009C6A31">
        <w:rPr>
          <w:bCs/>
        </w:rPr>
        <w:t xml:space="preserve"> </w:t>
      </w:r>
      <w:proofErr w:type="spellStart"/>
      <w:r w:rsidRPr="009C6A31">
        <w:rPr>
          <w:bCs/>
        </w:rPr>
        <w:t>Ірпінське</w:t>
      </w:r>
      <w:proofErr w:type="spellEnd"/>
      <w:r w:rsidRPr="009C6A31">
        <w:rPr>
          <w:bCs/>
        </w:rPr>
        <w:t xml:space="preserve"> управління меліоративних систем водного господарства привести в належний стан споруди та об</w:t>
      </w:r>
      <w:r w:rsidRPr="009C6A31">
        <w:rPr>
          <w:bCs/>
          <w:lang w:val="ru-RU"/>
        </w:rPr>
        <w:t>’</w:t>
      </w:r>
      <w:proofErr w:type="spellStart"/>
      <w:r w:rsidRPr="009C6A31">
        <w:rPr>
          <w:bCs/>
        </w:rPr>
        <w:t>єкти</w:t>
      </w:r>
      <w:proofErr w:type="spellEnd"/>
      <w:r w:rsidRPr="009C6A31">
        <w:rPr>
          <w:bCs/>
        </w:rPr>
        <w:t xml:space="preserve">, які знаходяться в </w:t>
      </w:r>
      <w:proofErr w:type="spellStart"/>
      <w:r w:rsidRPr="009C6A31">
        <w:rPr>
          <w:bCs/>
        </w:rPr>
        <w:t>поймах</w:t>
      </w:r>
      <w:proofErr w:type="spellEnd"/>
      <w:r w:rsidRPr="009C6A31">
        <w:rPr>
          <w:bCs/>
        </w:rPr>
        <w:t xml:space="preserve"> річок Буча та </w:t>
      </w:r>
      <w:proofErr w:type="spellStart"/>
      <w:r w:rsidRPr="009C6A31">
        <w:rPr>
          <w:bCs/>
        </w:rPr>
        <w:t>Рокач</w:t>
      </w:r>
      <w:proofErr w:type="spellEnd"/>
      <w:r w:rsidRPr="009C6A31">
        <w:rPr>
          <w:bCs/>
        </w:rPr>
        <w:t xml:space="preserve">. В </w:t>
      </w:r>
      <w:proofErr w:type="spellStart"/>
      <w:r w:rsidRPr="009C6A31">
        <w:rPr>
          <w:bCs/>
        </w:rPr>
        <w:t>пожежонебезпечний</w:t>
      </w:r>
      <w:proofErr w:type="spellEnd"/>
      <w:r w:rsidRPr="009C6A31">
        <w:rPr>
          <w:bCs/>
        </w:rPr>
        <w:t xml:space="preserve"> період (за вимогою керівництва пожежної охорони) виділяти працівників для патрулювання в зонах відпочинку населення.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>Керівникам підприємств, установ та організацій міста, у разі виникнення пожеж у зонах  зелених  насаджень і  торфовищ, по вимозі керівництва пожежної охорони міста:</w:t>
      </w:r>
    </w:p>
    <w:p w:rsidR="006829CD" w:rsidRPr="009C6A31" w:rsidRDefault="006829CD" w:rsidP="006829CD">
      <w:pPr>
        <w:numPr>
          <w:ilvl w:val="1"/>
          <w:numId w:val="4"/>
        </w:numPr>
        <w:jc w:val="both"/>
        <w:rPr>
          <w:bCs/>
        </w:rPr>
      </w:pPr>
      <w:r w:rsidRPr="009C6A31">
        <w:rPr>
          <w:bCs/>
        </w:rPr>
        <w:t>Мобілізувати необхідну кількість людей для гасіння пожеж у зонах зелених насаджень, згідно оперативно-мобілізаційного плану (додаток 2).</w:t>
      </w:r>
    </w:p>
    <w:p w:rsidR="006829CD" w:rsidRPr="009C6A31" w:rsidRDefault="006829CD" w:rsidP="006829CD">
      <w:pPr>
        <w:numPr>
          <w:ilvl w:val="1"/>
          <w:numId w:val="4"/>
        </w:numPr>
        <w:jc w:val="both"/>
        <w:rPr>
          <w:bCs/>
        </w:rPr>
      </w:pPr>
      <w:r w:rsidRPr="009C6A31">
        <w:rPr>
          <w:bCs/>
        </w:rPr>
        <w:t>Мобілізувати необхідну кількість людей і техніки для гасіння пожеж на торфовищах, згідно оперативно-мобілізаційного плану (додаток 3).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>Відділу з питань надзвичайних ситуацій, цивільного захисту населення та оборонно-мобілізаційної роботи Бучанської міської ради, у разі виникнення великих пожеж у зонах зелених насаджень та великих пожеж на торфовищах (за вимогою керівництва пожежної охорони) забезпечити організаційні заходи щодо залучення</w:t>
      </w:r>
      <w:r w:rsidRPr="009C6A31">
        <w:rPr>
          <w:bCs/>
          <w:color w:val="FF0000"/>
        </w:rPr>
        <w:t xml:space="preserve"> </w:t>
      </w:r>
      <w:r w:rsidRPr="009C6A31">
        <w:rPr>
          <w:bCs/>
        </w:rPr>
        <w:t>аварійно-рятувальних бригад підприємств, установ і організацій з необхідною кількістю людей та техніки.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>Головному лікарю Бучанської поліклініки (при необхідності) забезпечити медичне обслуговування людей, зайнятих гасінням  пожеж зелених насаджень і торфовищ.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 xml:space="preserve">Зобов’язати голів городницьких, садівницьких товариств і об’єднань, що використовують землі в заплавах річок Буча та </w:t>
      </w:r>
      <w:proofErr w:type="spellStart"/>
      <w:r w:rsidRPr="009C6A31">
        <w:rPr>
          <w:bCs/>
        </w:rPr>
        <w:t>Рокач</w:t>
      </w:r>
      <w:proofErr w:type="spellEnd"/>
      <w:r w:rsidRPr="009C6A31">
        <w:rPr>
          <w:bCs/>
        </w:rPr>
        <w:t xml:space="preserve"> під городи, забезпечити дотримання правил пожежної безпеки членами товариств і об’єднань.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>Заборонити в межах міста спалювання сухої трави і залишків рослинності вздовж доріг та очерету на водоймах.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>Оповіщення про мобілізацію сил щодо виконання плану гасіння пожеж покласти на оперативного чергового міської ради та начальника відділу з питань надзвичайних ситуацій</w:t>
      </w:r>
      <w:r w:rsidRPr="009C6A31">
        <w:rPr>
          <w:bCs/>
          <w:lang w:val="ru-RU"/>
        </w:rPr>
        <w:t>,</w:t>
      </w:r>
      <w:r w:rsidRPr="009C6A31">
        <w:rPr>
          <w:bCs/>
        </w:rPr>
        <w:t xml:space="preserve"> цивільного захисту населення та оборонно-мобілізаційної роботи.</w:t>
      </w:r>
    </w:p>
    <w:p w:rsidR="006829CD" w:rsidRPr="009C6A31" w:rsidRDefault="006829CD" w:rsidP="006829CD">
      <w:pPr>
        <w:numPr>
          <w:ilvl w:val="0"/>
          <w:numId w:val="1"/>
        </w:numPr>
        <w:jc w:val="both"/>
        <w:rPr>
          <w:bCs/>
        </w:rPr>
      </w:pPr>
      <w:r w:rsidRPr="009C6A31">
        <w:rPr>
          <w:bCs/>
        </w:rPr>
        <w:t>Контроль за виконанням даного рішення покласти на</w:t>
      </w:r>
      <w:r w:rsidRPr="009C6A31">
        <w:rPr>
          <w:bCs/>
          <w:color w:val="FF0000"/>
        </w:rPr>
        <w:t xml:space="preserve"> </w:t>
      </w:r>
      <w:r w:rsidRPr="009C6A31">
        <w:rPr>
          <w:bCs/>
        </w:rPr>
        <w:t>відділ з питань надзвичайних ситуацій, цивільного захисту населення та оборонно-мобілізаційної роботи.</w:t>
      </w:r>
    </w:p>
    <w:p w:rsidR="006829CD" w:rsidRPr="009C6A31" w:rsidRDefault="006829CD" w:rsidP="006829CD">
      <w:pPr>
        <w:ind w:left="540"/>
        <w:rPr>
          <w:bCs/>
        </w:rPr>
      </w:pPr>
    </w:p>
    <w:p w:rsidR="006829CD" w:rsidRPr="009C6A31" w:rsidRDefault="006829CD" w:rsidP="006829CD">
      <w:pPr>
        <w:tabs>
          <w:tab w:val="left" w:pos="540"/>
          <w:tab w:val="left" w:pos="7380"/>
        </w:tabs>
        <w:ind w:left="540"/>
      </w:pPr>
    </w:p>
    <w:p w:rsidR="006829CD" w:rsidRPr="009C6A31" w:rsidRDefault="006829CD" w:rsidP="006829CD">
      <w:pPr>
        <w:tabs>
          <w:tab w:val="left" w:pos="540"/>
          <w:tab w:val="left" w:pos="7380"/>
        </w:tabs>
        <w:ind w:left="540"/>
      </w:pPr>
    </w:p>
    <w:p w:rsidR="006829CD" w:rsidRPr="009C6A31" w:rsidRDefault="006829CD" w:rsidP="006829CD">
      <w:pPr>
        <w:rPr>
          <w:b/>
        </w:rPr>
      </w:pPr>
      <w:r w:rsidRPr="009C6A31">
        <w:rPr>
          <w:b/>
        </w:rPr>
        <w:t xml:space="preserve">         Міський  голова                                                        </w:t>
      </w:r>
      <w:r w:rsidRPr="009C6A31">
        <w:rPr>
          <w:b/>
          <w:lang w:val="ru-RU"/>
        </w:rPr>
        <w:t xml:space="preserve">             </w:t>
      </w:r>
      <w:r w:rsidRPr="009C6A31">
        <w:rPr>
          <w:b/>
          <w:lang w:val="ru-RU"/>
        </w:rPr>
        <w:tab/>
      </w:r>
      <w:r w:rsidRPr="009C6A31">
        <w:rPr>
          <w:b/>
        </w:rPr>
        <w:t>А.П.</w:t>
      </w:r>
      <w:proofErr w:type="spellStart"/>
      <w:r w:rsidRPr="009C6A31">
        <w:rPr>
          <w:b/>
        </w:rPr>
        <w:t>Федорук</w:t>
      </w:r>
      <w:proofErr w:type="spellEnd"/>
    </w:p>
    <w:p w:rsidR="006829CD" w:rsidRPr="009C6A31" w:rsidRDefault="006829CD" w:rsidP="006829CD">
      <w:pPr>
        <w:tabs>
          <w:tab w:val="left" w:pos="540"/>
          <w:tab w:val="left" w:pos="7380"/>
        </w:tabs>
        <w:ind w:left="540"/>
        <w:rPr>
          <w:b/>
        </w:rPr>
      </w:pPr>
    </w:p>
    <w:p w:rsidR="006829CD" w:rsidRPr="009C6A31" w:rsidRDefault="006829CD" w:rsidP="006829CD">
      <w:pPr>
        <w:rPr>
          <w:b/>
        </w:rPr>
      </w:pPr>
    </w:p>
    <w:p w:rsidR="006829CD" w:rsidRPr="009C6A31" w:rsidRDefault="006829CD" w:rsidP="006829CD">
      <w:pPr>
        <w:rPr>
          <w:b/>
        </w:rPr>
      </w:pPr>
      <w:r w:rsidRPr="009C6A31">
        <w:rPr>
          <w:b/>
        </w:rPr>
        <w:t xml:space="preserve">         Керуючий справами                                                 </w:t>
      </w:r>
      <w:r w:rsidRPr="009C6A31">
        <w:rPr>
          <w:b/>
          <w:lang w:val="ru-RU"/>
        </w:rPr>
        <w:tab/>
      </w:r>
      <w:r w:rsidRPr="009C6A31">
        <w:rPr>
          <w:b/>
          <w:lang w:val="ru-RU"/>
        </w:rPr>
        <w:tab/>
      </w:r>
      <w:r w:rsidRPr="009C6A31">
        <w:rPr>
          <w:b/>
        </w:rPr>
        <w:t>О.М.</w:t>
      </w:r>
      <w:proofErr w:type="spellStart"/>
      <w:r w:rsidRPr="009C6A31">
        <w:rPr>
          <w:b/>
        </w:rPr>
        <w:t>Михайлюк</w:t>
      </w:r>
      <w:proofErr w:type="spellEnd"/>
    </w:p>
    <w:p w:rsidR="006829CD" w:rsidRPr="009C6A31" w:rsidRDefault="006829CD" w:rsidP="006829CD">
      <w:pPr>
        <w:tabs>
          <w:tab w:val="left" w:pos="7380"/>
        </w:tabs>
        <w:rPr>
          <w:b/>
        </w:rPr>
      </w:pPr>
    </w:p>
    <w:p w:rsidR="006829CD" w:rsidRPr="009C6A31" w:rsidRDefault="006829CD" w:rsidP="006829CD">
      <w:pPr>
        <w:rPr>
          <w:b/>
        </w:rPr>
      </w:pPr>
      <w:r w:rsidRPr="009C6A31">
        <w:t xml:space="preserve">         </w:t>
      </w:r>
      <w:r w:rsidRPr="009C6A31">
        <w:rPr>
          <w:b/>
        </w:rPr>
        <w:t>Погоджено:</w:t>
      </w:r>
    </w:p>
    <w:p w:rsidR="006829CD" w:rsidRPr="009C6A31" w:rsidRDefault="006829CD" w:rsidP="006829CD">
      <w:pPr>
        <w:rPr>
          <w:b/>
        </w:rPr>
      </w:pPr>
      <w:r w:rsidRPr="009C6A31">
        <w:rPr>
          <w:b/>
        </w:rPr>
        <w:t xml:space="preserve">                </w:t>
      </w:r>
    </w:p>
    <w:p w:rsidR="006829CD" w:rsidRPr="009C6A31" w:rsidRDefault="006829CD" w:rsidP="006829CD">
      <w:r w:rsidRPr="009C6A31">
        <w:rPr>
          <w:b/>
        </w:rPr>
        <w:t xml:space="preserve">         </w:t>
      </w:r>
      <w:r w:rsidRPr="009C6A31">
        <w:t>Завідувач</w:t>
      </w:r>
    </w:p>
    <w:p w:rsidR="006829CD" w:rsidRPr="009C6A31" w:rsidRDefault="006829CD" w:rsidP="006829CD">
      <w:r w:rsidRPr="009C6A31">
        <w:t xml:space="preserve">         юридичним відділом             </w:t>
      </w:r>
      <w:r w:rsidRPr="009C6A31">
        <w:rPr>
          <w:lang w:val="ru-RU"/>
        </w:rPr>
        <w:t xml:space="preserve">     </w:t>
      </w:r>
      <w:r w:rsidRPr="009C6A31">
        <w:t xml:space="preserve">                                </w:t>
      </w:r>
      <w:r w:rsidRPr="009C6A31">
        <w:rPr>
          <w:lang w:val="ru-RU"/>
        </w:rPr>
        <w:tab/>
      </w:r>
      <w:r w:rsidRPr="009C6A31">
        <w:rPr>
          <w:lang w:val="ru-RU"/>
        </w:rPr>
        <w:tab/>
      </w:r>
      <w:r w:rsidRPr="009C6A31">
        <w:rPr>
          <w:b/>
        </w:rPr>
        <w:t>Т.О.</w:t>
      </w:r>
      <w:proofErr w:type="spellStart"/>
      <w:r w:rsidRPr="009C6A31">
        <w:rPr>
          <w:b/>
        </w:rPr>
        <w:t>Шаправський</w:t>
      </w:r>
      <w:proofErr w:type="spellEnd"/>
    </w:p>
    <w:p w:rsidR="006829CD" w:rsidRPr="009C6A31" w:rsidRDefault="006829CD" w:rsidP="006829CD">
      <w:pPr>
        <w:rPr>
          <w:b/>
        </w:rPr>
      </w:pPr>
      <w:r w:rsidRPr="009C6A31">
        <w:rPr>
          <w:b/>
        </w:rPr>
        <w:t xml:space="preserve"> </w:t>
      </w:r>
    </w:p>
    <w:p w:rsidR="006829CD" w:rsidRPr="009C6A31" w:rsidRDefault="006829CD" w:rsidP="006829CD">
      <w:pPr>
        <w:rPr>
          <w:b/>
        </w:rPr>
      </w:pPr>
      <w:r w:rsidRPr="009C6A31">
        <w:rPr>
          <w:b/>
        </w:rPr>
        <w:t xml:space="preserve">         Подання:</w:t>
      </w:r>
    </w:p>
    <w:p w:rsidR="006829CD" w:rsidRPr="009C6A31" w:rsidRDefault="006829CD" w:rsidP="006829CD">
      <w:r w:rsidRPr="009C6A31">
        <w:t xml:space="preserve">         Начальник відділу з питань</w:t>
      </w:r>
    </w:p>
    <w:p w:rsidR="006829CD" w:rsidRPr="009C6A31" w:rsidRDefault="006829CD" w:rsidP="006829CD">
      <w:pPr>
        <w:tabs>
          <w:tab w:val="left" w:pos="5940"/>
          <w:tab w:val="left" w:pos="6120"/>
          <w:tab w:val="left" w:pos="6660"/>
          <w:tab w:val="left" w:pos="6840"/>
          <w:tab w:val="left" w:pos="7200"/>
          <w:tab w:val="left" w:pos="7380"/>
        </w:tabs>
        <w:rPr>
          <w:b/>
        </w:rPr>
      </w:pPr>
      <w:r w:rsidRPr="009C6A31">
        <w:t xml:space="preserve">         НС ЦЗ та ОМР                                                             </w:t>
      </w:r>
      <w:r w:rsidRPr="009C6A31">
        <w:rPr>
          <w:lang w:val="ru-RU"/>
        </w:rPr>
        <w:tab/>
      </w:r>
      <w:r w:rsidRPr="009C6A31">
        <w:rPr>
          <w:lang w:val="ru-RU"/>
        </w:rPr>
        <w:tab/>
      </w:r>
      <w:r w:rsidRPr="009C6A31">
        <w:rPr>
          <w:lang w:val="ru-RU"/>
        </w:rPr>
        <w:tab/>
      </w:r>
      <w:r w:rsidRPr="009C6A31">
        <w:rPr>
          <w:lang w:val="ru-RU"/>
        </w:rPr>
        <w:tab/>
      </w:r>
      <w:r w:rsidRPr="009C6A31">
        <w:rPr>
          <w:lang w:val="ru-RU"/>
        </w:rPr>
        <w:tab/>
      </w:r>
      <w:r w:rsidRPr="009C6A31">
        <w:rPr>
          <w:b/>
        </w:rPr>
        <w:t>С.М.Коваленко</w:t>
      </w:r>
    </w:p>
    <w:p w:rsidR="006829CD" w:rsidRPr="009C6A31" w:rsidRDefault="006829CD" w:rsidP="006829CD">
      <w:pPr>
        <w:rPr>
          <w:sz w:val="28"/>
          <w:szCs w:val="28"/>
        </w:rPr>
      </w:pP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6829CD" w:rsidRDefault="006829C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829CD" w:rsidRDefault="006829CD" w:rsidP="006829CD">
      <w:pPr>
        <w:ind w:left="3540" w:firstLine="708"/>
        <w:jc w:val="center"/>
        <w:rPr>
          <w:b/>
        </w:rPr>
      </w:pPr>
      <w:r>
        <w:rPr>
          <w:b/>
        </w:rPr>
        <w:lastRenderedPageBreak/>
        <w:t>Додаток 1</w:t>
      </w: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182</w:t>
      </w: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6829CD" w:rsidRDefault="006829CD" w:rsidP="006829CD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>СКЛАД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>тимчасової комісії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</w:pPr>
      <w:r>
        <w:rPr>
          <w:b/>
        </w:rPr>
        <w:t xml:space="preserve">Голова комісії:           </w:t>
      </w:r>
      <w:proofErr w:type="spellStart"/>
      <w:r>
        <w:t>Олексюк</w:t>
      </w:r>
      <w:proofErr w:type="spellEnd"/>
      <w:r>
        <w:t xml:space="preserve"> В.П., секретар Бучанської міської ради;</w:t>
      </w: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  <w:r>
        <w:rPr>
          <w:b/>
        </w:rPr>
        <w:t xml:space="preserve">Секретар комісії:       </w:t>
      </w:r>
      <w:proofErr w:type="spellStart"/>
      <w:r w:rsidRPr="00385C17">
        <w:t>Дихніч</w:t>
      </w:r>
      <w:proofErr w:type="spellEnd"/>
      <w:r w:rsidRPr="00385C17">
        <w:t xml:space="preserve"> І.А.,</w:t>
      </w:r>
      <w:r>
        <w:t xml:space="preserve"> інспектор інспекції з благоустрою;</w:t>
      </w: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  <w:r>
        <w:rPr>
          <w:b/>
        </w:rPr>
        <w:t xml:space="preserve">Члени комісії:            </w:t>
      </w:r>
      <w:proofErr w:type="spellStart"/>
      <w:r>
        <w:t>Грудненко</w:t>
      </w:r>
      <w:proofErr w:type="spellEnd"/>
      <w:r>
        <w:t xml:space="preserve"> М.С., начальник Бучанської ДПРЧ-35;</w:t>
      </w:r>
    </w:p>
    <w:p w:rsidR="006829CD" w:rsidRDefault="006829CD" w:rsidP="006829CD">
      <w:pPr>
        <w:tabs>
          <w:tab w:val="left" w:pos="6120"/>
          <w:tab w:val="left" w:pos="6300"/>
        </w:tabs>
      </w:pPr>
      <w:r>
        <w:t xml:space="preserve">                                      Коваленко С.М., начальник відділу з питань НС ЦЗН та ОМР ;</w:t>
      </w:r>
    </w:p>
    <w:p w:rsidR="006829CD" w:rsidRDefault="006829CD" w:rsidP="006829CD">
      <w:pPr>
        <w:tabs>
          <w:tab w:val="left" w:pos="2340"/>
        </w:tabs>
        <w:ind w:left="1776"/>
        <w:jc w:val="both"/>
      </w:pPr>
      <w:r>
        <w:t xml:space="preserve">         Начальник </w:t>
      </w:r>
      <w:proofErr w:type="spellStart"/>
      <w:r>
        <w:t>Бучанського</w:t>
      </w:r>
      <w:proofErr w:type="spellEnd"/>
      <w:r>
        <w:t xml:space="preserve"> міського відділу поліції (за посадою);</w:t>
      </w:r>
    </w:p>
    <w:p w:rsidR="006829CD" w:rsidRDefault="006829CD" w:rsidP="006829CD">
      <w:pPr>
        <w:tabs>
          <w:tab w:val="left" w:pos="6120"/>
          <w:tab w:val="left" w:pos="6300"/>
        </w:tabs>
      </w:pPr>
      <w:r>
        <w:t xml:space="preserve">                                      Кравчук В.Д., начальник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УЖКГ»;</w:t>
      </w:r>
    </w:p>
    <w:p w:rsidR="006829CD" w:rsidRDefault="006829CD" w:rsidP="006829CD">
      <w:pPr>
        <w:tabs>
          <w:tab w:val="left" w:pos="6120"/>
          <w:tab w:val="left" w:pos="6300"/>
        </w:tabs>
      </w:pPr>
      <w:r>
        <w:t xml:space="preserve">                                      </w:t>
      </w:r>
      <w:proofErr w:type="spellStart"/>
      <w:r>
        <w:t>Дученко</w:t>
      </w:r>
      <w:proofErr w:type="spellEnd"/>
      <w:r>
        <w:t xml:space="preserve"> Я.М., начальник  інспекції з благоустрою.</w:t>
      </w: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2340"/>
          <w:tab w:val="left" w:pos="6120"/>
          <w:tab w:val="left" w:pos="6300"/>
        </w:tabs>
      </w:pPr>
    </w:p>
    <w:p w:rsidR="006829CD" w:rsidRDefault="006829CD" w:rsidP="006829CD">
      <w:pPr>
        <w:rPr>
          <w:b/>
        </w:rPr>
      </w:pPr>
      <w:r>
        <w:rPr>
          <w:b/>
        </w:rPr>
        <w:t xml:space="preserve"> Керуючий справами                                                                                    О.М.</w:t>
      </w:r>
      <w:proofErr w:type="spellStart"/>
      <w:r>
        <w:rPr>
          <w:b/>
        </w:rPr>
        <w:t>Михайлюк</w:t>
      </w:r>
      <w:proofErr w:type="spellEnd"/>
    </w:p>
    <w:p w:rsidR="006829CD" w:rsidRDefault="006829CD" w:rsidP="006829CD">
      <w:pPr>
        <w:tabs>
          <w:tab w:val="left" w:pos="2340"/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Додаток 2</w:t>
      </w: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182</w:t>
      </w: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від  18  квітня  2017 року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ОПЕРАТИВНО-МОБІЛІЗАЦІЙНИЙ ПЛАН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>гасіння пожеж у зонах зелених насаджень на території міста Буча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tbl>
      <w:tblPr>
        <w:tblStyle w:val="a4"/>
        <w:tblW w:w="10140" w:type="dxa"/>
        <w:tblInd w:w="-252" w:type="dxa"/>
        <w:tblLook w:val="01E0"/>
      </w:tblPr>
      <w:tblGrid>
        <w:gridCol w:w="720"/>
        <w:gridCol w:w="4320"/>
        <w:gridCol w:w="3017"/>
        <w:gridCol w:w="2083"/>
      </w:tblGrid>
      <w:tr w:rsidR="006829CD" w:rsidTr="005345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Виділення транспортних засобів і робітників на гасіння пожеж у зонах зелених насаджень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Від яких організацій, установ, підприємств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Відповідальні керівники,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телефон </w:t>
            </w:r>
          </w:p>
        </w:tc>
      </w:tr>
      <w:tr w:rsidR="006829CD" w:rsidTr="005345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 пожежні автомашини,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color w:val="FF0000"/>
              </w:rPr>
            </w:pPr>
            <w:r>
              <w:t>чергова зміна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Бучанська</w:t>
            </w:r>
            <w:proofErr w:type="spellEnd"/>
            <w:r>
              <w:t xml:space="preserve"> ДПРЧ-35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Грудненко</w:t>
            </w:r>
            <w:proofErr w:type="spellEnd"/>
            <w:r>
              <w:t xml:space="preserve"> М.С 25-361; 29-874</w:t>
            </w:r>
          </w:p>
        </w:tc>
      </w:tr>
      <w:tr w:rsidR="006829CD" w:rsidTr="005345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2 автомашини, 2 екскаватори, 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Бучанське</w:t>
            </w:r>
            <w:proofErr w:type="spellEnd"/>
            <w:r>
              <w:t xml:space="preserve"> УЖКГ»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Кравчук В.Д.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29-402; 25-790</w:t>
            </w:r>
          </w:p>
        </w:tc>
      </w:tr>
      <w:tr w:rsidR="006829CD" w:rsidTr="005345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2 автомашини, 1 бульдозер, 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ПрАТ</w:t>
            </w:r>
            <w:proofErr w:type="spellEnd"/>
            <w:r>
              <w:t xml:space="preserve"> «Меліоратор»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Світлицький</w:t>
            </w:r>
            <w:proofErr w:type="spellEnd"/>
            <w:r>
              <w:t xml:space="preserve"> В.М.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29-951; 26-948</w:t>
            </w:r>
          </w:p>
        </w:tc>
      </w:tr>
      <w:tr w:rsidR="006829CD" w:rsidTr="005345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 автомашини, 1 екскаватор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АТП «</w:t>
            </w:r>
            <w:proofErr w:type="spellStart"/>
            <w:r>
              <w:t>Транском</w:t>
            </w:r>
            <w:proofErr w:type="spellEnd"/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Гапоненко</w:t>
            </w:r>
            <w:proofErr w:type="spellEnd"/>
            <w:r>
              <w:t xml:space="preserve"> О.В.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99-515; 29-604</w:t>
            </w:r>
          </w:p>
        </w:tc>
      </w:tr>
      <w:tr w:rsidR="006829CD" w:rsidTr="005345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1 автомашина, 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Виробничий кооператив  «Фірма «</w:t>
            </w:r>
            <w:proofErr w:type="spellStart"/>
            <w:r>
              <w:t>Агробудпостач</w:t>
            </w:r>
            <w:proofErr w:type="spellEnd"/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Іващенко</w:t>
            </w:r>
            <w:proofErr w:type="spellEnd"/>
            <w:r>
              <w:t xml:space="preserve"> П.М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97-373</w:t>
            </w:r>
          </w:p>
        </w:tc>
      </w:tr>
      <w:tr w:rsidR="006829CD" w:rsidTr="005345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 навантажувача, 2 автомобіля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5 робітників з ручним інвентарем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ТОВ «Б І </w:t>
            </w:r>
            <w:proofErr w:type="spellStart"/>
            <w:r>
              <w:t>І</w:t>
            </w:r>
            <w:proofErr w:type="spellEnd"/>
            <w:r>
              <w:t xml:space="preserve"> А К»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Пащинський</w:t>
            </w:r>
            <w:proofErr w:type="spellEnd"/>
            <w:r>
              <w:t xml:space="preserve"> С.І.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050-353-48-43</w:t>
            </w:r>
          </w:p>
        </w:tc>
      </w:tr>
    </w:tbl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r>
        <w:rPr>
          <w:b/>
        </w:rPr>
        <w:t xml:space="preserve">    Керуючий справами                                                                                     О.М.</w:t>
      </w:r>
      <w:proofErr w:type="spellStart"/>
      <w:r>
        <w:rPr>
          <w:b/>
        </w:rPr>
        <w:t>Михайлюк</w:t>
      </w:r>
      <w:proofErr w:type="spellEnd"/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Додаток 3</w:t>
      </w: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до рішення № 182</w:t>
      </w: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6829CD" w:rsidRDefault="006829CD" w:rsidP="006829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від 18 квітня  2017 року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  <w:sz w:val="28"/>
          <w:szCs w:val="28"/>
        </w:rPr>
      </w:pP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ОПЕРАТИВНО-МОБІЛІЗАЦІЙНИЙ ПЛАН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>гасіння пожеж на торфовищах у межах території міста Буча</w:t>
      </w:r>
    </w:p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tbl>
      <w:tblPr>
        <w:tblStyle w:val="a4"/>
        <w:tblW w:w="9648" w:type="dxa"/>
        <w:tblLook w:val="01E0"/>
      </w:tblPr>
      <w:tblGrid>
        <w:gridCol w:w="637"/>
        <w:gridCol w:w="3822"/>
        <w:gridCol w:w="3076"/>
        <w:gridCol w:w="2113"/>
      </w:tblGrid>
      <w:tr w:rsidR="006829CD" w:rsidTr="005345C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Виділення транспортних засобів і робітників на гасіння пожеж  на торфовищах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Від яких організацій, установ, підприємств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Відповідальні керівники,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телефон </w:t>
            </w:r>
          </w:p>
        </w:tc>
      </w:tr>
      <w:tr w:rsidR="006829CD" w:rsidTr="005345C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 пожежні автомашини,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  <w:rPr>
                <w:color w:val="FF0000"/>
              </w:rPr>
            </w:pPr>
            <w:r>
              <w:t>чергова зміна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Бучанська</w:t>
            </w:r>
            <w:proofErr w:type="spellEnd"/>
            <w:r>
              <w:t xml:space="preserve"> ДПРЧ-35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Грудненко</w:t>
            </w:r>
            <w:proofErr w:type="spellEnd"/>
            <w:r>
              <w:t xml:space="preserve"> М.С.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25-361; 29-874</w:t>
            </w:r>
          </w:p>
        </w:tc>
      </w:tr>
      <w:tr w:rsidR="006829CD" w:rsidTr="005345C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 трактор, 1 самоскид,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Бучанське</w:t>
            </w:r>
            <w:proofErr w:type="spellEnd"/>
            <w:r>
              <w:t xml:space="preserve"> УЖКГ»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Кравчук В.Д.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29-402; 25-790</w:t>
            </w:r>
          </w:p>
        </w:tc>
      </w:tr>
      <w:tr w:rsidR="006829CD" w:rsidTr="005345C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2 автомашини, 1 бульдозер, 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 екскаватор,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ПрАТ</w:t>
            </w:r>
            <w:proofErr w:type="spellEnd"/>
            <w:r>
              <w:t xml:space="preserve"> «Меліоратор»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Світлицький</w:t>
            </w:r>
            <w:proofErr w:type="spellEnd"/>
            <w:r>
              <w:t xml:space="preserve"> В.М.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29-951; 26-948</w:t>
            </w:r>
          </w:p>
        </w:tc>
      </w:tr>
      <w:tr w:rsidR="006829CD" w:rsidTr="005345C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Чергова зміна для регулювання рівня води в шлюзах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Ірпінське</w:t>
            </w:r>
            <w:proofErr w:type="spellEnd"/>
            <w:r>
              <w:t xml:space="preserve"> управління меліоративних систем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Забуга</w:t>
            </w:r>
            <w:proofErr w:type="spellEnd"/>
            <w:r>
              <w:t xml:space="preserve"> А.О.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424-01-14</w:t>
            </w:r>
          </w:p>
        </w:tc>
      </w:tr>
      <w:tr w:rsidR="006829CD" w:rsidTr="005345C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1 автомашина, 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Виробничий кооператив  «Фірма «</w:t>
            </w:r>
            <w:proofErr w:type="spellStart"/>
            <w:r>
              <w:t>Агробудпостач</w:t>
            </w:r>
            <w:proofErr w:type="spellEnd"/>
            <w:r>
              <w:t>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Іващенко</w:t>
            </w:r>
            <w:proofErr w:type="spellEnd"/>
            <w:r>
              <w:t xml:space="preserve"> П.М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97-373; 97-374</w:t>
            </w:r>
          </w:p>
        </w:tc>
      </w:tr>
      <w:tr w:rsidR="006829CD" w:rsidTr="005345C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2 навантажувача, 2 автомобіля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5 робітників з ручним інвентарем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ТОВ «Б І </w:t>
            </w:r>
            <w:proofErr w:type="spellStart"/>
            <w:r>
              <w:t>І</w:t>
            </w:r>
            <w:proofErr w:type="spellEnd"/>
            <w:r>
              <w:t xml:space="preserve"> А 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Пащинський</w:t>
            </w:r>
            <w:proofErr w:type="spellEnd"/>
            <w:r>
              <w:t xml:space="preserve"> С.І.</w:t>
            </w:r>
          </w:p>
          <w:p w:rsidR="006829CD" w:rsidRDefault="006829CD" w:rsidP="005345CE">
            <w:pPr>
              <w:tabs>
                <w:tab w:val="left" w:pos="6120"/>
                <w:tab w:val="left" w:pos="6300"/>
              </w:tabs>
              <w:jc w:val="center"/>
            </w:pPr>
            <w:r>
              <w:t>050-353-48-43</w:t>
            </w:r>
          </w:p>
        </w:tc>
      </w:tr>
    </w:tbl>
    <w:p w:rsidR="006829CD" w:rsidRDefault="006829CD" w:rsidP="006829CD">
      <w:pPr>
        <w:tabs>
          <w:tab w:val="left" w:pos="6120"/>
          <w:tab w:val="left" w:pos="6300"/>
        </w:tabs>
        <w:jc w:val="center"/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  <w:rPr>
          <w:b/>
        </w:rPr>
      </w:pPr>
    </w:p>
    <w:p w:rsidR="006829CD" w:rsidRDefault="006829CD" w:rsidP="006829CD">
      <w:pPr>
        <w:tabs>
          <w:tab w:val="left" w:pos="6120"/>
          <w:tab w:val="left" w:pos="6300"/>
        </w:tabs>
      </w:pPr>
    </w:p>
    <w:p w:rsidR="006829CD" w:rsidRDefault="006829CD" w:rsidP="006829CD">
      <w:pPr>
        <w:tabs>
          <w:tab w:val="left" w:pos="6120"/>
          <w:tab w:val="left" w:pos="6300"/>
        </w:tabs>
      </w:pPr>
      <w:r>
        <w:rPr>
          <w:b/>
        </w:rPr>
        <w:t>Керуючий справами                                                                                         О.М.</w:t>
      </w:r>
      <w:proofErr w:type="spellStart"/>
      <w:r>
        <w:rPr>
          <w:b/>
        </w:rPr>
        <w:t>Михайлюк</w:t>
      </w:r>
      <w:proofErr w:type="spellEnd"/>
    </w:p>
    <w:p w:rsidR="003E688A" w:rsidRDefault="003E688A"/>
    <w:sectPr w:rsidR="003E688A" w:rsidSect="003E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1FF0"/>
    <w:multiLevelType w:val="multilevel"/>
    <w:tmpl w:val="F3443C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">
    <w:nsid w:val="2C8702CC"/>
    <w:multiLevelType w:val="multilevel"/>
    <w:tmpl w:val="DFB49C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">
    <w:nsid w:val="67B14B7B"/>
    <w:multiLevelType w:val="multilevel"/>
    <w:tmpl w:val="E0B293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3">
    <w:nsid w:val="68CE00F0"/>
    <w:multiLevelType w:val="hybridMultilevel"/>
    <w:tmpl w:val="095A3D78"/>
    <w:lvl w:ilvl="0" w:tplc="83BC3D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9CD"/>
    <w:rsid w:val="003E688A"/>
    <w:rsid w:val="0068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9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82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9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6829CD"/>
    <w:pPr>
      <w:ind w:left="5812" w:hanging="5760"/>
    </w:pPr>
    <w:rPr>
      <w:szCs w:val="20"/>
    </w:rPr>
  </w:style>
  <w:style w:type="table" w:styleId="a4">
    <w:name w:val="Table Grid"/>
    <w:basedOn w:val="a1"/>
    <w:rsid w:val="00682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29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C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2017-04-26T06:16:00Z</dcterms:created>
  <dcterms:modified xsi:type="dcterms:W3CDTF">2017-04-26T06:17:00Z</dcterms:modified>
</cp:coreProperties>
</file>